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57356" w14:textId="77777777" w:rsidR="00EA016B" w:rsidRPr="00EA016B" w:rsidRDefault="00EA016B" w:rsidP="00EA016B">
      <w:pPr>
        <w:rPr>
          <w:b/>
          <w:bCs/>
          <w:sz w:val="32"/>
          <w:szCs w:val="32"/>
        </w:rPr>
      </w:pPr>
      <w:r w:rsidRPr="00EA016B">
        <w:rPr>
          <w:b/>
          <w:bCs/>
          <w:sz w:val="32"/>
          <w:szCs w:val="32"/>
        </w:rPr>
        <w:t>ACCG February Monitoring Meeting</w:t>
      </w:r>
    </w:p>
    <w:p w14:paraId="17A67088" w14:textId="77777777" w:rsidR="00EA016B" w:rsidRPr="00EA016B" w:rsidRDefault="00EA016B" w:rsidP="00EA016B">
      <w:r w:rsidRPr="00EA016B">
        <w:t>Tuesday, February 10, 2026</w:t>
      </w:r>
    </w:p>
    <w:p w14:paraId="261331C9" w14:textId="77777777" w:rsidR="00EA016B" w:rsidRDefault="00EA016B" w:rsidP="00EA016B">
      <w:r w:rsidRPr="00EA016B">
        <w:t> </w:t>
      </w:r>
    </w:p>
    <w:p w14:paraId="1DA4669F" w14:textId="21E8C5F3" w:rsidR="00EA016B" w:rsidRPr="00EA016B" w:rsidRDefault="00EA016B" w:rsidP="00EA016B">
      <w:r>
        <w:rPr>
          <w:b/>
          <w:bCs/>
        </w:rPr>
        <w:t xml:space="preserve">Attendees: </w:t>
      </w:r>
      <w:r>
        <w:t>Becky Estes, Zachary Croyle, Sue Britting, Helen Loffland, Ty McCarthy, Chuck Loffland, Stan Dodson, Megan Layhee, Chris Shull, Linda Diesem</w:t>
      </w:r>
    </w:p>
    <w:p w14:paraId="77CA5242" w14:textId="77777777" w:rsidR="00EA016B" w:rsidRPr="00EA016B" w:rsidRDefault="00EA016B" w:rsidP="00EA016B">
      <w:r w:rsidRPr="00EA016B">
        <w:t> </w:t>
      </w:r>
    </w:p>
    <w:p w14:paraId="27C2A09E" w14:textId="3163EEE9" w:rsidR="00EA016B" w:rsidRPr="00EA016B" w:rsidRDefault="00EA016B" w:rsidP="00EA016B">
      <w:r w:rsidRPr="00EA016B">
        <w:rPr>
          <w:b/>
          <w:bCs/>
        </w:rPr>
        <w:t>AGOL Demo</w:t>
      </w:r>
      <w:r>
        <w:rPr>
          <w:b/>
          <w:bCs/>
        </w:rPr>
        <w:t xml:space="preserve"> (Ty):</w:t>
      </w:r>
    </w:p>
    <w:p w14:paraId="2AD62686" w14:textId="2EAEFB0F" w:rsidR="00EA016B" w:rsidRDefault="00EA016B" w:rsidP="00EA016B">
      <w:r w:rsidRPr="00EA016B">
        <w:t> Step by Step Guidance from the GIS Deployment from Yosemite Rivers Alliance</w:t>
      </w:r>
      <w:r>
        <w:t xml:space="preserve"> (formerly TRT)</w:t>
      </w:r>
    </w:p>
    <w:p w14:paraId="23E78F3B" w14:textId="543F430D" w:rsidR="00816467" w:rsidRPr="00EA016B" w:rsidRDefault="00816467" w:rsidP="00EA016B">
      <w:r>
        <w:t>Workflow – Prep Base Layers in AGOL for Field Deployment, Data Collection (Implementation/Effectiveness) using either Field Maps or Survey 123, Upload to AGOL, Create Sharing Methods (Dashboards)</w:t>
      </w:r>
    </w:p>
    <w:p w14:paraId="738E48DE" w14:textId="1A525776" w:rsidR="00EA016B" w:rsidRPr="00EA016B" w:rsidRDefault="00EA016B" w:rsidP="00EA016B">
      <w:r>
        <w:t>Need to sort out the o</w:t>
      </w:r>
      <w:r w:rsidRPr="00EA016B">
        <w:t>rganization</w:t>
      </w:r>
      <w:r>
        <w:t xml:space="preserve"> and structure of the data and how to create a </w:t>
      </w:r>
      <w:r w:rsidRPr="00EA016B">
        <w:t>headless account for AGOL - revisit this </w:t>
      </w:r>
    </w:p>
    <w:p w14:paraId="348E6FD9" w14:textId="10C3AC27" w:rsidR="00EA016B" w:rsidRPr="00EA016B" w:rsidRDefault="00EA016B" w:rsidP="00EA016B">
      <w:r w:rsidRPr="00EA016B">
        <w:t xml:space="preserve">MAC Implementation and Monitoring is the data that we are </w:t>
      </w:r>
      <w:r>
        <w:t>hoping to load into the framework</w:t>
      </w:r>
    </w:p>
    <w:p w14:paraId="03E09DDD" w14:textId="104FDD54" w:rsidR="00EA016B" w:rsidRPr="00EA016B" w:rsidRDefault="00EA016B" w:rsidP="00EA016B">
      <w:r w:rsidRPr="00EA016B">
        <w:t> Demo what it would like out in the field using Field Maps and how that would tie back into AGOL</w:t>
      </w:r>
      <w:r>
        <w:t xml:space="preserve"> and eventually</w:t>
      </w:r>
      <w:r w:rsidRPr="00EA016B">
        <w:t xml:space="preserve"> displayed in Dashboard</w:t>
      </w:r>
    </w:p>
    <w:p w14:paraId="5B14D9B6" w14:textId="4598B188" w:rsidR="00EA016B" w:rsidRPr="00EA016B" w:rsidRDefault="00EA016B" w:rsidP="00EA016B">
      <w:r w:rsidRPr="00EA016B">
        <w:t>YRA - How d</w:t>
      </w:r>
      <w:r>
        <w:t xml:space="preserve">id they </w:t>
      </w:r>
      <w:r w:rsidRPr="00EA016B">
        <w:t>relate</w:t>
      </w:r>
      <w:r>
        <w:t xml:space="preserve"> this</w:t>
      </w:r>
      <w:r w:rsidRPr="00EA016B">
        <w:t xml:space="preserve"> to FACTS or other corporate </w:t>
      </w:r>
      <w:r>
        <w:t xml:space="preserve">monitoring </w:t>
      </w:r>
      <w:r w:rsidRPr="00EA016B">
        <w:t>databases (FVEG)?</w:t>
      </w:r>
      <w:r>
        <w:t xml:space="preserve"> It might be good to understand how they did this and use it as a template.</w:t>
      </w:r>
    </w:p>
    <w:p w14:paraId="3D597C83" w14:textId="5D2773EF" w:rsidR="00EA016B" w:rsidRPr="00EA016B" w:rsidRDefault="00EA016B" w:rsidP="00EA016B">
      <w:r>
        <w:t>The plan is to develop a protocol and t</w:t>
      </w:r>
      <w:r w:rsidRPr="00EA016B">
        <w:t xml:space="preserve">raining for how to use the database, data collection layers </w:t>
      </w:r>
      <w:r w:rsidR="00816467">
        <w:t xml:space="preserve">with </w:t>
      </w:r>
      <w:r w:rsidRPr="00EA016B">
        <w:t>drop down menus and accurate data for collection</w:t>
      </w:r>
    </w:p>
    <w:p w14:paraId="057395BC" w14:textId="19FC3C97" w:rsidR="00EA016B" w:rsidRPr="00EA016B" w:rsidRDefault="00EA016B" w:rsidP="00EA016B">
      <w:r w:rsidRPr="00EA016B">
        <w:t> Data layers would have to be active for data collection.</w:t>
      </w:r>
    </w:p>
    <w:p w14:paraId="52C75320" w14:textId="7CAD31C9" w:rsidR="00EA016B" w:rsidRPr="00EA016B" w:rsidRDefault="00EA016B" w:rsidP="00EA016B">
      <w:r w:rsidRPr="00EA016B">
        <w:t> Demo the tool in Field Maps - look at Upper Onion as example</w:t>
      </w:r>
    </w:p>
    <w:p w14:paraId="11A9601E" w14:textId="77777777" w:rsidR="00816467" w:rsidRDefault="00816467" w:rsidP="00EA016B">
      <w:pPr>
        <w:numPr>
          <w:ilvl w:val="0"/>
          <w:numId w:val="1"/>
        </w:numPr>
      </w:pPr>
      <w:r>
        <w:t>Collect point data, polygon data</w:t>
      </w:r>
    </w:p>
    <w:p w14:paraId="43CCD77B" w14:textId="32E83797" w:rsidR="00EA016B" w:rsidRPr="00EA016B" w:rsidRDefault="00EA016B" w:rsidP="00EA016B">
      <w:pPr>
        <w:numPr>
          <w:ilvl w:val="0"/>
          <w:numId w:val="1"/>
        </w:numPr>
      </w:pPr>
      <w:r w:rsidRPr="00EA016B">
        <w:t>Could take photos</w:t>
      </w:r>
      <w:r w:rsidR="00816467">
        <w:t>, collect data</w:t>
      </w:r>
    </w:p>
    <w:p w14:paraId="24734FE5" w14:textId="77777777" w:rsidR="00EA016B" w:rsidRDefault="00EA016B" w:rsidP="00EA016B">
      <w:pPr>
        <w:numPr>
          <w:ilvl w:val="0"/>
          <w:numId w:val="1"/>
        </w:numPr>
      </w:pPr>
      <w:r w:rsidRPr="00EA016B">
        <w:t xml:space="preserve">Add information on the district, forest, </w:t>
      </w:r>
      <w:proofErr w:type="spellStart"/>
      <w:r w:rsidRPr="00EA016B">
        <w:t>etc</w:t>
      </w:r>
      <w:proofErr w:type="spellEnd"/>
      <w:r w:rsidRPr="00EA016B">
        <w:t xml:space="preserve"> - add any notes etc.</w:t>
      </w:r>
    </w:p>
    <w:p w14:paraId="6625B809" w14:textId="441DF5A1" w:rsidR="00816467" w:rsidRPr="00EA016B" w:rsidRDefault="00816467" w:rsidP="00EA016B">
      <w:pPr>
        <w:numPr>
          <w:ilvl w:val="0"/>
          <w:numId w:val="1"/>
        </w:numPr>
      </w:pPr>
      <w:proofErr w:type="gramStart"/>
      <w:r>
        <w:t>Link</w:t>
      </w:r>
      <w:proofErr w:type="gramEnd"/>
      <w:r>
        <w:t xml:space="preserve"> to other Surveys</w:t>
      </w:r>
    </w:p>
    <w:p w14:paraId="76CCBF3B" w14:textId="77777777" w:rsidR="00EA016B" w:rsidRPr="00EA016B" w:rsidRDefault="00EA016B" w:rsidP="00EA016B">
      <w:r w:rsidRPr="00EA016B">
        <w:t> </w:t>
      </w:r>
    </w:p>
    <w:p w14:paraId="4AB9EE4A" w14:textId="6466C0DB" w:rsidR="00EA016B" w:rsidRPr="00EA016B" w:rsidRDefault="00EA016B" w:rsidP="00EA016B">
      <w:r w:rsidRPr="00EA016B">
        <w:lastRenderedPageBreak/>
        <w:t> Is YRA looking at data in the dashboards - implementation?</w:t>
      </w:r>
      <w:r w:rsidR="00816467">
        <w:t xml:space="preserve">  It would be great to look </w:t>
      </w:r>
      <w:proofErr w:type="gramStart"/>
      <w:r w:rsidR="00816467">
        <w:t>as</w:t>
      </w:r>
      <w:proofErr w:type="gramEnd"/>
      <w:r w:rsidR="00816467">
        <w:t xml:space="preserve"> </w:t>
      </w:r>
      <w:proofErr w:type="gramStart"/>
      <w:r w:rsidR="00816467">
        <w:t>their</w:t>
      </w:r>
      <w:proofErr w:type="gramEnd"/>
      <w:r w:rsidR="00816467">
        <w:t xml:space="preserve"> as examples.</w:t>
      </w:r>
    </w:p>
    <w:p w14:paraId="59F77076" w14:textId="68DEF8BA" w:rsidR="00EA016B" w:rsidRPr="00EA016B" w:rsidRDefault="00EA016B" w:rsidP="00EA016B">
      <w:r w:rsidRPr="00EA016B">
        <w:t>How would you collect repeated data points? How would these link together?  Can you collect the same point at a different temporal time?</w:t>
      </w:r>
      <w:r w:rsidR="00816467">
        <w:t xml:space="preserve">  Yes, all of these are possible.</w:t>
      </w:r>
    </w:p>
    <w:p w14:paraId="637E7F92" w14:textId="0E40BCE5" w:rsidR="00EA016B" w:rsidRPr="00EA016B" w:rsidRDefault="00EA016B" w:rsidP="00EA016B">
      <w:r w:rsidRPr="00EA016B">
        <w:t> Dashboards - use them to easily upload to FACTS - how did YRA do this - is this possible</w:t>
      </w:r>
      <w:r w:rsidR="00816467">
        <w:t xml:space="preserve"> and could we streamline this process.</w:t>
      </w:r>
    </w:p>
    <w:p w14:paraId="06F0F8B5" w14:textId="15304957" w:rsidR="00EA016B" w:rsidRPr="00EA016B" w:rsidRDefault="00EA016B" w:rsidP="00EA016B">
      <w:r w:rsidRPr="00EA016B">
        <w:t>Watch out for required field in these surveys - what needs to be required for the data collection - think closely about what we need so that we aren't</w:t>
      </w:r>
      <w:r w:rsidR="00816467">
        <w:t xml:space="preserve"> requiring too much</w:t>
      </w:r>
      <w:r w:rsidRPr="00EA016B">
        <w:t xml:space="preserve"> - maybe a tiered approach to monitoring</w:t>
      </w:r>
      <w:r w:rsidR="00816467">
        <w:t>.</w:t>
      </w:r>
    </w:p>
    <w:p w14:paraId="3DCC287D" w14:textId="0A340E6A" w:rsidR="00EA016B" w:rsidRPr="00EA016B" w:rsidRDefault="00EA016B" w:rsidP="00EA016B">
      <w:r w:rsidRPr="00EA016B">
        <w:t xml:space="preserve"> Can field maps sync to </w:t>
      </w:r>
      <w:proofErr w:type="gramStart"/>
      <w:r w:rsidRPr="00EA016B">
        <w:t>the Survey</w:t>
      </w:r>
      <w:proofErr w:type="gramEnd"/>
      <w:r w:rsidRPr="00EA016B">
        <w:t xml:space="preserve"> 123 to collect data? - click on </w:t>
      </w:r>
      <w:proofErr w:type="gramStart"/>
      <w:r w:rsidRPr="00EA016B">
        <w:t>a Survey</w:t>
      </w:r>
      <w:proofErr w:type="gramEnd"/>
      <w:r w:rsidRPr="00EA016B">
        <w:t xml:space="preserve"> 123 form</w:t>
      </w:r>
      <w:r w:rsidR="00816467">
        <w:t>.  Yes,</w:t>
      </w:r>
      <w:r w:rsidRPr="00EA016B">
        <w:t xml:space="preserve"> this would be a link in the </w:t>
      </w:r>
      <w:r w:rsidR="00816467">
        <w:t>Field Maps form.</w:t>
      </w:r>
    </w:p>
    <w:p w14:paraId="5C3A2ACF" w14:textId="07230BD9" w:rsidR="00EA016B" w:rsidRPr="00EA016B" w:rsidRDefault="00EA016B" w:rsidP="00EA016B">
      <w:r w:rsidRPr="00EA016B">
        <w:rPr>
          <w:b/>
          <w:bCs/>
        </w:rPr>
        <w:t>Fire Theme Question</w:t>
      </w:r>
      <w:r w:rsidR="00816467">
        <w:rPr>
          <w:b/>
          <w:bCs/>
        </w:rPr>
        <w:t xml:space="preserve"> Review</w:t>
      </w:r>
    </w:p>
    <w:p w14:paraId="630CD202" w14:textId="77777777" w:rsidR="00EA016B" w:rsidRPr="00EA016B" w:rsidRDefault="00EA016B" w:rsidP="00EA016B">
      <w:r w:rsidRPr="00EA016B">
        <w:t> </w:t>
      </w:r>
      <w:r w:rsidRPr="00EA016B">
        <w:rPr>
          <w:i/>
          <w:iCs/>
        </w:rPr>
        <w:t>Questions to Evaluate for Fire</w:t>
      </w:r>
      <w:r w:rsidRPr="00EA016B">
        <w:t>: 10, 11, 12, 13</w:t>
      </w:r>
    </w:p>
    <w:p w14:paraId="3E893A84" w14:textId="7FDFF76A" w:rsidR="00EA016B" w:rsidRPr="00EA016B" w:rsidRDefault="00EA016B" w:rsidP="00EA016B">
      <w:r w:rsidRPr="00EA016B">
        <w:rPr>
          <w:i/>
          <w:iCs/>
        </w:rPr>
        <w:t>Fire Implementation</w:t>
      </w:r>
      <w:r w:rsidRPr="00EA016B">
        <w:t>: 1,2, 5</w:t>
      </w:r>
    </w:p>
    <w:p w14:paraId="7ADE828C" w14:textId="4934EBF8" w:rsidR="00EA016B" w:rsidRPr="00EA016B" w:rsidRDefault="00EA016B" w:rsidP="00EA016B">
      <w:r w:rsidRPr="00EA016B">
        <w:t>Include the Box link</w:t>
      </w:r>
      <w:r w:rsidR="00816467">
        <w:t xml:space="preserve"> in all updates.  Make sure to lock the document for any further review at least a week before so </w:t>
      </w:r>
      <w:proofErr w:type="gramStart"/>
      <w:r w:rsidR="00816467">
        <w:t>folks</w:t>
      </w:r>
      <w:proofErr w:type="gramEnd"/>
      <w:r w:rsidR="00816467">
        <w:t xml:space="preserve"> will have time to review.</w:t>
      </w:r>
    </w:p>
    <w:p w14:paraId="454335BC" w14:textId="69C3461E" w:rsidR="00EA016B" w:rsidRPr="00EA016B" w:rsidRDefault="00EA016B" w:rsidP="00EA016B">
      <w:r w:rsidRPr="00EA016B">
        <w:t>Look at the planning document for the correct language here and use that for fuel break</w:t>
      </w:r>
      <w:r w:rsidR="00816467">
        <w:t xml:space="preserve"> terminology.</w:t>
      </w:r>
    </w:p>
    <w:p w14:paraId="4BD096BD" w14:textId="63C6CB4D" w:rsidR="00EA016B" w:rsidRPr="00EA016B" w:rsidRDefault="00EA016B" w:rsidP="00EA016B">
      <w:r w:rsidRPr="00EA016B">
        <w:t> Do we have a target for fuels here?  How much of the network in any given time</w:t>
      </w:r>
    </w:p>
    <w:p w14:paraId="04042EFB" w14:textId="22FEA81B" w:rsidR="00EA016B" w:rsidRPr="00EA016B" w:rsidRDefault="00EA016B" w:rsidP="00EA016B">
      <w:r w:rsidRPr="00EA016B">
        <w:t xml:space="preserve">Move 10.1 to implementation question - </w:t>
      </w:r>
    </w:p>
    <w:p w14:paraId="01608C08" w14:textId="6354F172" w:rsidR="00EA016B" w:rsidRPr="00EA016B" w:rsidRDefault="00EA016B" w:rsidP="00EA016B">
      <w:r w:rsidRPr="00EA016B">
        <w:t xml:space="preserve">Are we looking at bear clover specifically - could we address this by looking at shrub </w:t>
      </w:r>
      <w:proofErr w:type="gramStart"/>
      <w:r w:rsidRPr="00EA016B">
        <w:t>species</w:t>
      </w:r>
      <w:proofErr w:type="gramEnd"/>
      <w:r w:rsidRPr="00EA016B">
        <w:t xml:space="preserve"> </w:t>
      </w:r>
      <w:r w:rsidR="00EC359A">
        <w:t>so we capture differences between dominant shrubs and trees by species</w:t>
      </w:r>
    </w:p>
    <w:p w14:paraId="4DDAEDC5" w14:textId="0B41941A" w:rsidR="00EA016B" w:rsidRPr="00EA016B" w:rsidRDefault="00EA016B" w:rsidP="00EA016B">
      <w:r w:rsidRPr="00EA016B">
        <w:t xml:space="preserve">0% shrubs </w:t>
      </w:r>
      <w:proofErr w:type="gramStart"/>
      <w:r w:rsidRPr="00EA016B">
        <w:t>maintained  -</w:t>
      </w:r>
      <w:proofErr w:type="gramEnd"/>
      <w:r w:rsidRPr="00EA016B">
        <w:t xml:space="preserve"> is this correct - </w:t>
      </w:r>
      <w:proofErr w:type="gramStart"/>
      <w:r w:rsidRPr="00EA016B">
        <w:t>would</w:t>
      </w:r>
      <w:proofErr w:type="gramEnd"/>
      <w:r w:rsidRPr="00EA016B">
        <w:t xml:space="preserve"> be hard to maintain these moving forward (Megan check on this)</w:t>
      </w:r>
    </w:p>
    <w:p w14:paraId="56785679" w14:textId="40748934" w:rsidR="00EA016B" w:rsidRPr="00EA016B" w:rsidRDefault="00EA016B" w:rsidP="00EA016B">
      <w:r w:rsidRPr="00EA016B">
        <w:t>Should we consider other lifeforms in this indicator - forbs graminoids - mulch mastication - forb cover</w:t>
      </w:r>
      <w:r w:rsidR="00EC359A">
        <w:t xml:space="preserve"> – maybe this would be better for a different question – the overstory/understory question</w:t>
      </w:r>
    </w:p>
    <w:p w14:paraId="619A3DFE" w14:textId="15528E6D" w:rsidR="00EA016B" w:rsidRPr="00EA016B" w:rsidRDefault="00EA016B" w:rsidP="00EA016B">
      <w:r w:rsidRPr="00EA016B">
        <w:t>Dead and down or standing snags maybe would be a good indicator - fuel loading.</w:t>
      </w:r>
      <w:r w:rsidR="00EC359A">
        <w:t xml:space="preserve">  Need to include in the fuel break category – this is an indicator under the Overstory section.</w:t>
      </w:r>
    </w:p>
    <w:p w14:paraId="75491189" w14:textId="77777777" w:rsidR="00EA016B" w:rsidRPr="00EA016B" w:rsidRDefault="00EA016B" w:rsidP="00EA016B">
      <w:r w:rsidRPr="00EA016B">
        <w:t> </w:t>
      </w:r>
    </w:p>
    <w:p w14:paraId="272D4804" w14:textId="4A90B017" w:rsidR="00EA016B" w:rsidRPr="00EA016B" w:rsidRDefault="00EA016B" w:rsidP="00EA016B">
      <w:r w:rsidRPr="00EA016B">
        <w:lastRenderedPageBreak/>
        <w:t>Keep the</w:t>
      </w:r>
      <w:r w:rsidR="00EC359A">
        <w:t xml:space="preserve"> two fire </w:t>
      </w:r>
      <w:r w:rsidRPr="00EA016B">
        <w:t>questions</w:t>
      </w:r>
      <w:r w:rsidR="00EC359A">
        <w:t xml:space="preserve"> as separate for now.  </w:t>
      </w:r>
      <w:proofErr w:type="gramStart"/>
      <w:r w:rsidR="00EC359A">
        <w:t>We did discuss</w:t>
      </w:r>
      <w:proofErr w:type="gramEnd"/>
      <w:r w:rsidR="00EC359A">
        <w:t xml:space="preserve"> lumping them together and making sure the two scales are identified but the desired conditions might be difficult.</w:t>
      </w:r>
    </w:p>
    <w:p w14:paraId="54E25384" w14:textId="3AF64B32" w:rsidR="00EA016B" w:rsidRPr="00EA016B" w:rsidRDefault="00EA016B" w:rsidP="00EA016B">
      <w:r w:rsidRPr="00EA016B">
        <w:t xml:space="preserve">Landscape scale - </w:t>
      </w:r>
      <w:proofErr w:type="spellStart"/>
      <w:r w:rsidRPr="00EA016B">
        <w:t>FORSys</w:t>
      </w:r>
      <w:proofErr w:type="spellEnd"/>
      <w:r w:rsidRPr="00EA016B">
        <w:t xml:space="preserve"> articulated in the Appendix - </w:t>
      </w:r>
      <w:proofErr w:type="spellStart"/>
      <w:r w:rsidRPr="00EA016B">
        <w:t>Chs</w:t>
      </w:r>
      <w:proofErr w:type="spellEnd"/>
      <w:r w:rsidRPr="00EA016B">
        <w:t xml:space="preserve"> 1 and 2 - landscape scale objectives for flame lengths - Desired Conditions for </w:t>
      </w:r>
      <w:r w:rsidR="00EC359A">
        <w:t>Fuel breaks.</w:t>
      </w:r>
    </w:p>
    <w:p w14:paraId="777B8A33" w14:textId="0D9CA364" w:rsidR="00EA016B" w:rsidRPr="00EA016B" w:rsidRDefault="00EA016B" w:rsidP="00EA016B">
      <w:r w:rsidRPr="00EA016B">
        <w:t xml:space="preserve">Need to look at planning </w:t>
      </w:r>
      <w:proofErr w:type="gramStart"/>
      <w:r w:rsidRPr="00EA016B">
        <w:t>document</w:t>
      </w:r>
      <w:proofErr w:type="gramEnd"/>
      <w:r w:rsidRPr="00EA016B">
        <w:t xml:space="preserve"> for the DC for WUI and General Forest - are we specific.  We might need to drill down for the monitoring document.</w:t>
      </w:r>
    </w:p>
    <w:p w14:paraId="7CAB280F" w14:textId="1515C92A" w:rsidR="00EA016B" w:rsidRPr="00EA016B" w:rsidRDefault="00EA016B" w:rsidP="00EA016B">
      <w:r w:rsidRPr="00EA016B">
        <w:t xml:space="preserve">Distribution of flame lengths - this is in the planning document </w:t>
      </w:r>
      <w:proofErr w:type="gramStart"/>
      <w:r w:rsidRPr="00EA016B">
        <w:t>so</w:t>
      </w:r>
      <w:proofErr w:type="gramEnd"/>
      <w:r w:rsidRPr="00EA016B">
        <w:t xml:space="preserve"> need to dig into this</w:t>
      </w:r>
      <w:r w:rsidR="00EC359A">
        <w:t>.</w:t>
      </w:r>
    </w:p>
    <w:p w14:paraId="4A1F418D" w14:textId="3C8DE53A" w:rsidR="00EA016B" w:rsidRPr="00EA016B" w:rsidRDefault="00EA016B" w:rsidP="00EA016B">
      <w:r w:rsidRPr="00EA016B">
        <w:t>Look at a scoring for how we would or could implement prescribed fire - bring in fuel staff to help with this process</w:t>
      </w:r>
    </w:p>
    <w:p w14:paraId="44B220AF" w14:textId="4B5ABDF0" w:rsidR="00EA016B" w:rsidRPr="00EA016B" w:rsidRDefault="00EA016B" w:rsidP="00EA016B">
      <w:r w:rsidRPr="00EA016B">
        <w:t xml:space="preserve">Look at burn plans for measuring the burn plans - what would they need to be ready to burn a location - conditions.  </w:t>
      </w:r>
    </w:p>
    <w:p w14:paraId="009CBDFB" w14:textId="77777777" w:rsidR="00EA016B" w:rsidRPr="00EA016B" w:rsidRDefault="00EA016B" w:rsidP="00EA016B">
      <w:r w:rsidRPr="00EA016B">
        <w:t>BMPs for prescribed fire to help with determining whether there is any useful information for desired conditions.</w:t>
      </w:r>
    </w:p>
    <w:p w14:paraId="2C30FFB0" w14:textId="17596C64" w:rsidR="00EA016B" w:rsidRPr="00EA016B" w:rsidRDefault="00EA016B" w:rsidP="00EA016B">
      <w:r w:rsidRPr="00EA016B">
        <w:t> </w:t>
      </w:r>
    </w:p>
    <w:p w14:paraId="67024969" w14:textId="2BDE3D11" w:rsidR="00EA016B" w:rsidRPr="00EA016B" w:rsidRDefault="00EA016B" w:rsidP="00EA016B">
      <w:r w:rsidRPr="00EA016B">
        <w:rPr>
          <w:b/>
          <w:bCs/>
        </w:rPr>
        <w:t>Round Robin:</w:t>
      </w:r>
    </w:p>
    <w:p w14:paraId="74882202" w14:textId="0DEA9690" w:rsidR="00EA016B" w:rsidRPr="00EA016B" w:rsidRDefault="00EA016B" w:rsidP="00EA016B">
      <w:r w:rsidRPr="00EA016B">
        <w:t xml:space="preserve">Climate change modelling for Upper </w:t>
      </w:r>
      <w:r w:rsidR="00EC359A">
        <w:t xml:space="preserve">Onion (on Box here - </w:t>
      </w:r>
      <w:r w:rsidR="00B10228" w:rsidRPr="00B10228">
        <w:t>https://usfs.box.com/s/fxahih4rlvvgijss4qm0eggc38fzbg1w</w:t>
      </w:r>
      <w:r w:rsidR="00B10228">
        <w:t>)</w:t>
      </w:r>
    </w:p>
    <w:p w14:paraId="258D9612" w14:textId="1007537F" w:rsidR="00EA016B" w:rsidRPr="00EA016B" w:rsidRDefault="00EA016B" w:rsidP="00EA016B">
      <w:r w:rsidRPr="00EA016B">
        <w:t xml:space="preserve">Fisher </w:t>
      </w:r>
      <w:r w:rsidR="00EC359A" w:rsidRPr="00EA016B">
        <w:t>daytime</w:t>
      </w:r>
      <w:r w:rsidRPr="00EA016B">
        <w:t xml:space="preserve"> sighting - trying to document expansion</w:t>
      </w:r>
    </w:p>
    <w:p w14:paraId="43C30762" w14:textId="77777777" w:rsidR="00EA016B" w:rsidRPr="00EA016B" w:rsidRDefault="00EA016B" w:rsidP="00EA016B">
      <w:pPr>
        <w:numPr>
          <w:ilvl w:val="0"/>
          <w:numId w:val="3"/>
        </w:numPr>
      </w:pPr>
      <w:r w:rsidRPr="00EA016B">
        <w:t>Uncollared fisher than Yosemite</w:t>
      </w:r>
    </w:p>
    <w:p w14:paraId="70FFC468" w14:textId="66D15800" w:rsidR="00EA016B" w:rsidRPr="00EA016B" w:rsidRDefault="00EA016B" w:rsidP="00EA016B">
      <w:pPr>
        <w:numPr>
          <w:ilvl w:val="0"/>
          <w:numId w:val="3"/>
        </w:numPr>
      </w:pPr>
      <w:r w:rsidRPr="00EA016B">
        <w:t>Any vegetation data in this area - forest type, tree size - sites are related to habitat quality that is high</w:t>
      </w:r>
      <w:r w:rsidR="00EC359A">
        <w:t xml:space="preserve"> quality</w:t>
      </w:r>
    </w:p>
    <w:p w14:paraId="1F1EAF63" w14:textId="09342F2E" w:rsidR="00EA016B" w:rsidRPr="00EA016B" w:rsidRDefault="00EA016B" w:rsidP="00EA016B">
      <w:r w:rsidRPr="00EA016B">
        <w:t>ARU - great grey owl - close to SPI habitat</w:t>
      </w:r>
      <w:r w:rsidR="00EC359A">
        <w:t xml:space="preserve"> – Helen deployed</w:t>
      </w:r>
    </w:p>
    <w:p w14:paraId="773B2820" w14:textId="77777777" w:rsidR="00EA016B" w:rsidRPr="00EA016B" w:rsidRDefault="00EA016B" w:rsidP="00EA016B">
      <w:r w:rsidRPr="00EA016B">
        <w:t> </w:t>
      </w:r>
    </w:p>
    <w:p w14:paraId="337F588D" w14:textId="77777777" w:rsidR="00EA016B" w:rsidRPr="00EA016B" w:rsidRDefault="00EA016B" w:rsidP="00EA016B">
      <w:r w:rsidRPr="00EA016B">
        <w:rPr>
          <w:b/>
          <w:bCs/>
        </w:rPr>
        <w:t>To Do:</w:t>
      </w:r>
    </w:p>
    <w:p w14:paraId="7A5D1FBD" w14:textId="14AFD62F" w:rsidR="00EC359A" w:rsidRPr="00EA016B" w:rsidRDefault="00EC359A" w:rsidP="00EC359A">
      <w:sdt>
        <w:sdtPr>
          <w:id w:val="1757629999"/>
          <w14:checkbox>
            <w14:checked w14:val="0"/>
            <w14:checkedState w14:val="2612" w14:font="MS Gothic"/>
            <w14:uncheckedState w14:val="2610" w14:font="MS Gothic"/>
          </w14:checkbox>
        </w:sdtPr>
        <w:sdtContent>
          <w:r>
            <w:rPr>
              <w:rFonts w:ascii="MS Gothic" w:eastAsia="MS Gothic" w:hAnsi="MS Gothic" w:hint="eastAsia"/>
            </w:rPr>
            <w:t>☐</w:t>
          </w:r>
        </w:sdtContent>
      </w:sdt>
      <w:r w:rsidRPr="00EA016B">
        <w:t>What other data might be relevant for the Implementation data?  What other reference data might be useful? Static v. dynamic data layers.  Should we be thinking about this when we are building out our monitoring questions?</w:t>
      </w:r>
      <w:r>
        <w:t xml:space="preserve"> (All)</w:t>
      </w:r>
    </w:p>
    <w:p w14:paraId="700AE06D" w14:textId="3BD37D39" w:rsidR="00EC359A" w:rsidRPr="00EA016B" w:rsidRDefault="00EC359A" w:rsidP="00EC359A">
      <w:sdt>
        <w:sdtPr>
          <w:id w:val="1360700947"/>
          <w14:checkbox>
            <w14:checked w14:val="0"/>
            <w14:checkedState w14:val="2612" w14:font="MS Gothic"/>
            <w14:uncheckedState w14:val="2610" w14:font="MS Gothic"/>
          </w14:checkbox>
        </w:sdtPr>
        <w:sdtContent>
          <w:r>
            <w:rPr>
              <w:rFonts w:ascii="MS Gothic" w:eastAsia="MS Gothic" w:hAnsi="MS Gothic" w:hint="eastAsia"/>
            </w:rPr>
            <w:t>☐</w:t>
          </w:r>
        </w:sdtContent>
      </w:sdt>
      <w:r w:rsidRPr="00EA016B">
        <w:t xml:space="preserve">Review the Mobile GIS Deployment document and provide any feedback - this should also go to the Implementation Group - provide this link to folks to </w:t>
      </w:r>
      <w:r>
        <w:t>(All)</w:t>
      </w:r>
    </w:p>
    <w:p w14:paraId="2E7A9BC2" w14:textId="51BFD2F7" w:rsidR="00EC359A" w:rsidRPr="00EA016B" w:rsidRDefault="00EC359A" w:rsidP="00EC359A">
      <w:sdt>
        <w:sdtPr>
          <w:id w:val="-1465810198"/>
          <w14:checkbox>
            <w14:checked w14:val="0"/>
            <w14:checkedState w14:val="2612" w14:font="MS Gothic"/>
            <w14:uncheckedState w14:val="2610" w14:font="MS Gothic"/>
          </w14:checkbox>
        </w:sdtPr>
        <w:sdtContent>
          <w:r>
            <w:rPr>
              <w:rFonts w:ascii="MS Gothic" w:eastAsia="MS Gothic" w:hAnsi="MS Gothic" w:hint="eastAsia"/>
            </w:rPr>
            <w:t>☐</w:t>
          </w:r>
        </w:sdtContent>
      </w:sdt>
      <w:r w:rsidRPr="00EA016B">
        <w:t>Share Survey 123 with Ty from mixed conifer and other protocols (Becky)</w:t>
      </w:r>
    </w:p>
    <w:p w14:paraId="37D547CE" w14:textId="439D3301" w:rsidR="00816467" w:rsidRPr="00EA016B" w:rsidRDefault="00EC359A" w:rsidP="00816467">
      <w:sdt>
        <w:sdtPr>
          <w:id w:val="455069860"/>
          <w14:checkbox>
            <w14:checked w14:val="0"/>
            <w14:checkedState w14:val="2612" w14:font="MS Gothic"/>
            <w14:uncheckedState w14:val="2610" w14:font="MS Gothic"/>
          </w14:checkbox>
        </w:sdtPr>
        <w:sdtContent>
          <w:r>
            <w:rPr>
              <w:rFonts w:ascii="MS Gothic" w:eastAsia="MS Gothic" w:hAnsi="MS Gothic" w:hint="eastAsia"/>
            </w:rPr>
            <w:t>☐</w:t>
          </w:r>
        </w:sdtContent>
      </w:sdt>
      <w:r w:rsidR="00EA016B" w:rsidRPr="00EA016B">
        <w:t> </w:t>
      </w:r>
      <w:r w:rsidR="00816467" w:rsidRPr="00EA016B">
        <w:t xml:space="preserve">Move 10.1 to </w:t>
      </w:r>
      <w:r w:rsidR="00816467">
        <w:t xml:space="preserve">an </w:t>
      </w:r>
      <w:r w:rsidR="00816467" w:rsidRPr="00EA016B">
        <w:t xml:space="preserve">implementation question </w:t>
      </w:r>
      <w:r w:rsidR="00816467">
        <w:t>–</w:t>
      </w:r>
      <w:r w:rsidR="00816467" w:rsidRPr="00EA016B">
        <w:t xml:space="preserve"> </w:t>
      </w:r>
      <w:r w:rsidR="00816467">
        <w:t>perhaps Question 1 – reframe question to</w:t>
      </w:r>
      <w:r>
        <w:t xml:space="preserve"> include fuel breaks (Becky)</w:t>
      </w:r>
    </w:p>
    <w:p w14:paraId="05380F4D" w14:textId="30AA5571" w:rsidR="00EA016B" w:rsidRPr="00EA016B" w:rsidRDefault="00EC359A" w:rsidP="00EA016B">
      <w:sdt>
        <w:sdtPr>
          <w:id w:val="1002010320"/>
          <w14:checkbox>
            <w14:checked w14:val="0"/>
            <w14:checkedState w14:val="2612" w14:font="MS Gothic"/>
            <w14:uncheckedState w14:val="2610" w14:font="MS Gothic"/>
          </w14:checkbox>
        </w:sdtPr>
        <w:sdtContent>
          <w:r>
            <w:rPr>
              <w:rFonts w:ascii="MS Gothic" w:eastAsia="MS Gothic" w:hAnsi="MS Gothic" w:hint="eastAsia"/>
            </w:rPr>
            <w:t>☐</w:t>
          </w:r>
        </w:sdtContent>
      </w:sdt>
      <w:r>
        <w:t>Include species specific language for fuel break indicators (Becky)</w:t>
      </w:r>
    </w:p>
    <w:p w14:paraId="4ABC83E2" w14:textId="4F2C7CC7" w:rsidR="00EA016B" w:rsidRPr="00EA016B" w:rsidRDefault="00EA016B" w:rsidP="00EA016B">
      <w:r w:rsidRPr="00EA016B">
        <w:t> </w:t>
      </w:r>
      <w:sdt>
        <w:sdtPr>
          <w:id w:val="-1766831306"/>
          <w14:checkbox>
            <w14:checked w14:val="0"/>
            <w14:checkedState w14:val="2612" w14:font="MS Gothic"/>
            <w14:uncheckedState w14:val="2610" w14:font="MS Gothic"/>
          </w14:checkbox>
        </w:sdtPr>
        <w:sdtContent>
          <w:r w:rsidR="00EC359A">
            <w:rPr>
              <w:rFonts w:ascii="MS Gothic" w:eastAsia="MS Gothic" w:hAnsi="MS Gothic" w:hint="eastAsia"/>
            </w:rPr>
            <w:t>☐</w:t>
          </w:r>
        </w:sdtContent>
      </w:sdt>
      <w:r w:rsidR="00EC359A">
        <w:t xml:space="preserve">Check on the desired conditions in the document and make sure to fill </w:t>
      </w:r>
      <w:proofErr w:type="gramStart"/>
      <w:r w:rsidR="00EC359A">
        <w:t>into</w:t>
      </w:r>
      <w:proofErr w:type="gramEnd"/>
      <w:r w:rsidR="00EC359A">
        <w:t xml:space="preserve"> the document and then evaluate as a team to determine whether we need to develop more detail (</w:t>
      </w:r>
      <w:r w:rsidR="00EC359A" w:rsidRPr="00EA016B">
        <w:t xml:space="preserve">0% shrubs </w:t>
      </w:r>
      <w:proofErr w:type="gramStart"/>
      <w:r w:rsidR="00EC359A" w:rsidRPr="00EA016B">
        <w:t>maintained  -</w:t>
      </w:r>
      <w:proofErr w:type="gramEnd"/>
      <w:r w:rsidR="00EC359A" w:rsidRPr="00EA016B">
        <w:t xml:space="preserve"> is this correct - </w:t>
      </w:r>
      <w:proofErr w:type="gramStart"/>
      <w:r w:rsidR="00EC359A" w:rsidRPr="00EA016B">
        <w:t>would</w:t>
      </w:r>
      <w:proofErr w:type="gramEnd"/>
      <w:r w:rsidR="00EC359A" w:rsidRPr="00EA016B">
        <w:t xml:space="preserve"> be hard to maintain these moving forward (Megan)</w:t>
      </w:r>
      <w:r w:rsidRPr="00EA016B">
        <w:t> </w:t>
      </w:r>
    </w:p>
    <w:p w14:paraId="3D1C47BF" w14:textId="1A63B38F" w:rsidR="00EA016B" w:rsidRPr="00EA016B" w:rsidRDefault="00EC359A" w:rsidP="00EA016B">
      <w:sdt>
        <w:sdtPr>
          <w:id w:val="-1055546773"/>
          <w14:checkbox>
            <w14:checked w14:val="0"/>
            <w14:checkedState w14:val="2612" w14:font="MS Gothic"/>
            <w14:uncheckedState w14:val="2610" w14:font="MS Gothic"/>
          </w14:checkbox>
        </w:sdtPr>
        <w:sdtContent>
          <w:r>
            <w:rPr>
              <w:rFonts w:ascii="MS Gothic" w:eastAsia="MS Gothic" w:hAnsi="MS Gothic" w:hint="eastAsia"/>
            </w:rPr>
            <w:t>☐</w:t>
          </w:r>
        </w:sdtContent>
      </w:sdt>
      <w:r w:rsidR="00EA016B" w:rsidRPr="00EA016B">
        <w:t>Point folks to the document that Gwen created on the Box - where is this?</w:t>
      </w:r>
      <w:r>
        <w:t xml:space="preserve"> (Becky) (done)</w:t>
      </w:r>
    </w:p>
    <w:p w14:paraId="2D025F33" w14:textId="2B023CCE" w:rsidR="00EC1ADF" w:rsidRDefault="00EC1ADF"/>
    <w:sectPr w:rsidR="00EC1A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F20C4"/>
    <w:multiLevelType w:val="multilevel"/>
    <w:tmpl w:val="8E24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986C50"/>
    <w:multiLevelType w:val="multilevel"/>
    <w:tmpl w:val="002E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4971DD"/>
    <w:multiLevelType w:val="multilevel"/>
    <w:tmpl w:val="FA88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7572393">
    <w:abstractNumId w:val="1"/>
  </w:num>
  <w:num w:numId="2" w16cid:durableId="1367414940">
    <w:abstractNumId w:val="0"/>
  </w:num>
  <w:num w:numId="3" w16cid:durableId="168957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6B"/>
    <w:rsid w:val="002614B5"/>
    <w:rsid w:val="003F3DFD"/>
    <w:rsid w:val="00536BDA"/>
    <w:rsid w:val="006E22F7"/>
    <w:rsid w:val="00816467"/>
    <w:rsid w:val="00890A06"/>
    <w:rsid w:val="00AB5749"/>
    <w:rsid w:val="00B10228"/>
    <w:rsid w:val="00C42E35"/>
    <w:rsid w:val="00D23E71"/>
    <w:rsid w:val="00EA016B"/>
    <w:rsid w:val="00EA09F4"/>
    <w:rsid w:val="00EC1ADF"/>
    <w:rsid w:val="00EC359A"/>
    <w:rsid w:val="00FE0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22992"/>
  <w15:chartTrackingRefBased/>
  <w15:docId w15:val="{BEFFAE0B-D08D-4385-BAFF-43D01EF06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01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16B"/>
    <w:rPr>
      <w:rFonts w:eastAsiaTheme="majorEastAsia" w:cstheme="majorBidi"/>
      <w:color w:val="272727" w:themeColor="text1" w:themeTint="D8"/>
    </w:rPr>
  </w:style>
  <w:style w:type="paragraph" w:styleId="Title">
    <w:name w:val="Title"/>
    <w:basedOn w:val="Normal"/>
    <w:next w:val="Normal"/>
    <w:link w:val="TitleChar"/>
    <w:uiPriority w:val="10"/>
    <w:qFormat/>
    <w:rsid w:val="00EA0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1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16B"/>
    <w:pPr>
      <w:spacing w:before="160"/>
      <w:jc w:val="center"/>
    </w:pPr>
    <w:rPr>
      <w:i/>
      <w:iCs/>
      <w:color w:val="404040" w:themeColor="text1" w:themeTint="BF"/>
    </w:rPr>
  </w:style>
  <w:style w:type="character" w:customStyle="1" w:styleId="QuoteChar">
    <w:name w:val="Quote Char"/>
    <w:basedOn w:val="DefaultParagraphFont"/>
    <w:link w:val="Quote"/>
    <w:uiPriority w:val="29"/>
    <w:rsid w:val="00EA016B"/>
    <w:rPr>
      <w:i/>
      <w:iCs/>
      <w:color w:val="404040" w:themeColor="text1" w:themeTint="BF"/>
    </w:rPr>
  </w:style>
  <w:style w:type="paragraph" w:styleId="ListParagraph">
    <w:name w:val="List Paragraph"/>
    <w:basedOn w:val="Normal"/>
    <w:uiPriority w:val="34"/>
    <w:qFormat/>
    <w:rsid w:val="00EA016B"/>
    <w:pPr>
      <w:ind w:left="720"/>
      <w:contextualSpacing/>
    </w:pPr>
  </w:style>
  <w:style w:type="character" w:styleId="IntenseEmphasis">
    <w:name w:val="Intense Emphasis"/>
    <w:basedOn w:val="DefaultParagraphFont"/>
    <w:uiPriority w:val="21"/>
    <w:qFormat/>
    <w:rsid w:val="00EA016B"/>
    <w:rPr>
      <w:i/>
      <w:iCs/>
      <w:color w:val="0F4761" w:themeColor="accent1" w:themeShade="BF"/>
    </w:rPr>
  </w:style>
  <w:style w:type="paragraph" w:styleId="IntenseQuote">
    <w:name w:val="Intense Quote"/>
    <w:basedOn w:val="Normal"/>
    <w:next w:val="Normal"/>
    <w:link w:val="IntenseQuoteChar"/>
    <w:uiPriority w:val="30"/>
    <w:qFormat/>
    <w:rsid w:val="00EA0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16B"/>
    <w:rPr>
      <w:i/>
      <w:iCs/>
      <w:color w:val="0F4761" w:themeColor="accent1" w:themeShade="BF"/>
    </w:rPr>
  </w:style>
  <w:style w:type="character" w:styleId="IntenseReference">
    <w:name w:val="Intense Reference"/>
    <w:basedOn w:val="DefaultParagraphFont"/>
    <w:uiPriority w:val="32"/>
    <w:qFormat/>
    <w:rsid w:val="00EA01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4834</Characters>
  <Application>Microsoft Office Word</Application>
  <DocSecurity>0</DocSecurity>
  <Lines>254</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Estes, Becky - FS, CA</dc:creator>
  <cp:keywords/>
  <dc:description/>
  <cp:lastModifiedBy>Estes, Becky - FS, CA</cp:lastModifiedBy>
  <cp:revision>2</cp:revision>
  <dcterms:created xsi:type="dcterms:W3CDTF">2026-02-12T00:14:00Z</dcterms:created>
  <dcterms:modified xsi:type="dcterms:W3CDTF">2026-02-12T00:14:00Z</dcterms:modified>
</cp:coreProperties>
</file>